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61578" w14:textId="1B69F99D" w:rsidR="005674C7" w:rsidRPr="006F6581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 RAN WG5 Meeting #</w:t>
      </w:r>
      <w:r w:rsidR="00B94B1F" w:rsidRPr="006F6581">
        <w:rPr>
          <w:b/>
          <w:noProof/>
          <w:sz w:val="24"/>
        </w:rPr>
        <w:t>9</w:t>
      </w:r>
      <w:r w:rsidR="00005549" w:rsidRPr="006F6581">
        <w:rPr>
          <w:rFonts w:hint="eastAsia"/>
          <w:b/>
          <w:noProof/>
          <w:sz w:val="24"/>
          <w:lang w:eastAsia="zh-CN"/>
        </w:rPr>
        <w:t>2</w:t>
      </w:r>
      <w:r w:rsidR="00912EC5" w:rsidRPr="006F6581">
        <w:rPr>
          <w:b/>
          <w:noProof/>
          <w:sz w:val="24"/>
        </w:rPr>
        <w:t>-</w:t>
      </w:r>
      <w:r w:rsidRPr="006F6581">
        <w:rPr>
          <w:b/>
          <w:noProof/>
          <w:sz w:val="24"/>
        </w:rPr>
        <w:t>e</w:t>
      </w:r>
      <w:r w:rsidRPr="006F6581">
        <w:rPr>
          <w:b/>
          <w:noProof/>
          <w:sz w:val="24"/>
        </w:rPr>
        <w:tab/>
      </w:r>
      <w:r w:rsidR="006F6581" w:rsidRPr="006F6581">
        <w:rPr>
          <w:b/>
          <w:noProof/>
          <w:sz w:val="24"/>
        </w:rPr>
        <w:t>R5-215707</w:t>
      </w:r>
    </w:p>
    <w:p w14:paraId="03F25C36" w14:textId="77777777" w:rsidR="005674C7" w:rsidRPr="006F6581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 xml:space="preserve">Electronic Meeting, </w:t>
      </w:r>
      <w:r w:rsidR="00005549" w:rsidRPr="006F6581">
        <w:rPr>
          <w:rFonts w:hint="eastAsia"/>
          <w:b/>
          <w:noProof/>
          <w:sz w:val="24"/>
          <w:lang w:eastAsia="zh-CN"/>
        </w:rPr>
        <w:t>August</w:t>
      </w:r>
      <w:r w:rsidR="00B94B1F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05549" w:rsidRPr="006F6581">
        <w:rPr>
          <w:rFonts w:hint="eastAsia"/>
          <w:b/>
          <w:noProof/>
          <w:sz w:val="24"/>
          <w:lang w:eastAsia="zh-CN"/>
        </w:rPr>
        <w:t>6</w:t>
      </w:r>
      <w:r w:rsidRPr="006F6581">
        <w:rPr>
          <w:b/>
          <w:noProof/>
          <w:sz w:val="24"/>
        </w:rPr>
        <w:t xml:space="preserve"> – </w:t>
      </w:r>
      <w:r w:rsidR="00005549" w:rsidRPr="006F6581">
        <w:rPr>
          <w:rFonts w:hint="eastAsia"/>
          <w:b/>
          <w:noProof/>
          <w:sz w:val="24"/>
          <w:lang w:eastAsia="zh-CN"/>
        </w:rPr>
        <w:t>27</w:t>
      </w:r>
      <w:r w:rsidR="00F644F3" w:rsidRPr="006F6581">
        <w:rPr>
          <w:b/>
          <w:noProof/>
          <w:sz w:val="24"/>
        </w:rPr>
        <w:t>,</w:t>
      </w:r>
      <w:r w:rsidRPr="006F6581">
        <w:rPr>
          <w:b/>
          <w:noProof/>
          <w:sz w:val="24"/>
        </w:rPr>
        <w:t xml:space="preserve"> 202</w:t>
      </w:r>
      <w:r w:rsidR="00B94B1F" w:rsidRPr="006F6581">
        <w:rPr>
          <w:b/>
          <w:noProof/>
          <w:sz w:val="24"/>
        </w:rPr>
        <w:t>1</w:t>
      </w:r>
      <w:r w:rsidRPr="006F6581">
        <w:rPr>
          <w:b/>
          <w:noProof/>
          <w:sz w:val="24"/>
        </w:rPr>
        <w:tab/>
      </w:r>
    </w:p>
    <w:p w14:paraId="03C83F44" w14:textId="77777777" w:rsidR="005674C7" w:rsidRPr="006F6581" w:rsidRDefault="005674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2FB74C" w14:textId="77777777" w:rsidR="0033027D" w:rsidRPr="006F658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</w:t>
      </w:r>
      <w:r w:rsidR="00E70355" w:rsidRPr="006F6581">
        <w:rPr>
          <w:b/>
          <w:noProof/>
          <w:sz w:val="24"/>
        </w:rPr>
        <w:t xml:space="preserve"> RAN </w:t>
      </w:r>
      <w:r w:rsidRPr="006F6581">
        <w:rPr>
          <w:b/>
          <w:noProof/>
          <w:sz w:val="24"/>
        </w:rPr>
        <w:t>Meeting #</w:t>
      </w:r>
      <w:r w:rsidR="005674C7" w:rsidRPr="006F6581">
        <w:rPr>
          <w:b/>
          <w:noProof/>
          <w:sz w:val="24"/>
        </w:rPr>
        <w:t>9</w:t>
      </w:r>
      <w:r w:rsidR="00005549" w:rsidRPr="006F6581">
        <w:rPr>
          <w:rFonts w:hint="eastAsia"/>
          <w:b/>
          <w:noProof/>
          <w:sz w:val="24"/>
          <w:lang w:eastAsia="zh-CN"/>
        </w:rPr>
        <w:t>3</w:t>
      </w:r>
      <w:r w:rsidR="00912EC5" w:rsidRPr="006F6581">
        <w:rPr>
          <w:b/>
          <w:noProof/>
          <w:sz w:val="24"/>
        </w:rPr>
        <w:t>-</w:t>
      </w:r>
      <w:r w:rsidR="00B01ACB" w:rsidRPr="006F6581">
        <w:rPr>
          <w:b/>
          <w:noProof/>
          <w:sz w:val="24"/>
        </w:rPr>
        <w:t>e</w:t>
      </w:r>
      <w:r w:rsidRPr="006F6581">
        <w:rPr>
          <w:b/>
          <w:noProof/>
          <w:sz w:val="24"/>
        </w:rPr>
        <w:tab/>
      </w:r>
      <w:r w:rsidR="00E70355" w:rsidRPr="006F6581">
        <w:rPr>
          <w:b/>
          <w:noProof/>
          <w:sz w:val="24"/>
        </w:rPr>
        <w:t>RP</w:t>
      </w:r>
      <w:r w:rsidRPr="006F6581">
        <w:rPr>
          <w:b/>
          <w:noProof/>
          <w:sz w:val="24"/>
        </w:rPr>
        <w:t>-</w:t>
      </w:r>
      <w:r w:rsidR="00B01ACB" w:rsidRPr="006F6581">
        <w:rPr>
          <w:b/>
          <w:noProof/>
          <w:sz w:val="24"/>
        </w:rPr>
        <w:t>2</w:t>
      </w:r>
      <w:r w:rsidR="00B94B1F" w:rsidRPr="006F6581">
        <w:rPr>
          <w:b/>
          <w:noProof/>
          <w:sz w:val="24"/>
        </w:rPr>
        <w:t>1</w:t>
      </w:r>
      <w:r w:rsidR="00F5774F" w:rsidRPr="006F6581">
        <w:rPr>
          <w:b/>
          <w:noProof/>
          <w:sz w:val="24"/>
        </w:rPr>
        <w:t>xxxx</w:t>
      </w:r>
    </w:p>
    <w:p w14:paraId="25979CCD" w14:textId="77777777" w:rsidR="006A45BA" w:rsidRPr="006F6581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 xml:space="preserve">Electronic Meeting, </w:t>
      </w:r>
      <w:r w:rsidR="000C7351" w:rsidRPr="006F6581">
        <w:rPr>
          <w:rFonts w:hint="eastAsia"/>
          <w:b/>
          <w:noProof/>
          <w:sz w:val="24"/>
          <w:lang w:eastAsia="zh-CN"/>
        </w:rPr>
        <w:t>Sep</w:t>
      </w:r>
      <w:r w:rsidR="005674C7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3</w:t>
      </w:r>
      <w:r w:rsidR="00075FF4" w:rsidRPr="006F6581">
        <w:rPr>
          <w:b/>
          <w:noProof/>
          <w:sz w:val="24"/>
        </w:rPr>
        <w:t xml:space="preserve"> </w:t>
      </w:r>
      <w:r w:rsidRPr="006F6581">
        <w:rPr>
          <w:b/>
          <w:noProof/>
          <w:sz w:val="24"/>
        </w:rPr>
        <w:t>-</w:t>
      </w:r>
      <w:r w:rsidR="00075FF4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7</w:t>
      </w:r>
      <w:r w:rsidRPr="006F6581">
        <w:rPr>
          <w:b/>
          <w:noProof/>
          <w:sz w:val="24"/>
        </w:rPr>
        <w:t>, 202</w:t>
      </w:r>
      <w:r w:rsidR="00B94B1F" w:rsidRPr="006F6581">
        <w:rPr>
          <w:b/>
          <w:noProof/>
          <w:sz w:val="24"/>
        </w:rPr>
        <w:t>1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7E88B096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7A7809" w:rsidRPr="006F6581">
        <w:rPr>
          <w:rFonts w:ascii="Arial" w:eastAsia="Batang" w:hAnsi="Arial" w:cs="Arial"/>
          <w:b/>
        </w:rPr>
        <w:t>New WID on UE Conformance - PC2 EN-DC with x LTE band + y NR band (x= 2, 3, 4, y=1; x=1, 2, y=2)</w:t>
      </w:r>
    </w:p>
    <w:p w14:paraId="5E71BA6C" w14:textId="77777777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B94B1F" w:rsidRPr="006F6581">
        <w:rPr>
          <w:rFonts w:ascii="Arial" w:eastAsia="Batang" w:hAnsi="Arial"/>
          <w:b/>
        </w:rPr>
        <w:t>Endorsement</w:t>
      </w:r>
    </w:p>
    <w:p w14:paraId="4C09BAFE" w14:textId="77777777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F644F3" w:rsidRPr="006F6581">
        <w:rPr>
          <w:rFonts w:ascii="Arial" w:eastAsia="Batang" w:hAnsi="Arial"/>
          <w:b/>
        </w:rPr>
        <w:t>4.1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lastRenderedPageBreak/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r w:rsidR="00807338" w:rsidRPr="006F6581">
        <w:rPr>
          <w:bCs/>
        </w:rPr>
        <w:t xml:space="preserve">is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05F71FB7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</w:t>
            </w:r>
            <w:r w:rsidR="00807338" w:rsidRPr="006F6581">
              <w:rPr>
                <w:rFonts w:cs="Arial"/>
                <w:sz w:val="16"/>
                <w:szCs w:val="16"/>
              </w:rPr>
              <w:t>8</w:t>
            </w:r>
            <w:r w:rsidRPr="006F6581">
              <w:rPr>
                <w:rFonts w:cs="Arial"/>
                <w:sz w:val="16"/>
                <w:szCs w:val="16"/>
              </w:rPr>
              <w:t>-e</w:t>
            </w:r>
          </w:p>
          <w:p w14:paraId="1DB47EA2" w14:textId="100B7B8B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r w:rsidR="00807338" w:rsidRPr="006F6581">
              <w:rPr>
                <w:rFonts w:cs="Arial"/>
                <w:sz w:val="16"/>
                <w:szCs w:val="16"/>
              </w:rPr>
              <w:t>Dec</w:t>
            </w:r>
            <w:r w:rsidRPr="006F6581">
              <w:rPr>
                <w:rFonts w:cs="Arial"/>
                <w:sz w:val="16"/>
                <w:szCs w:val="16"/>
              </w:rPr>
              <w:t>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7777777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RAN#98-e</w:t>
            </w:r>
          </w:p>
          <w:p w14:paraId="66026C37" w14:textId="222A0C03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B712F8" w:rsidRPr="006F6581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6F6581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6F6581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7777777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RAN#98-e</w:t>
            </w:r>
          </w:p>
          <w:p w14:paraId="4ED44611" w14:textId="29DA4409" w:rsidR="00B712F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6F6581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54ADE6EE" w14:textId="0A205732" w:rsidR="00B712F8" w:rsidRPr="006F6581" w:rsidRDefault="007A7809" w:rsidP="00B712F8">
      <w:pPr>
        <w:rPr>
          <w:rFonts w:ascii="Arial" w:hAnsi="Arial" w:cs="Arial"/>
        </w:rPr>
      </w:pPr>
      <w:r w:rsidRPr="006F6581">
        <w:rPr>
          <w:rFonts w:ascii="Arial" w:hAnsi="Arial" w:cs="Arial"/>
        </w:rPr>
        <w:t>Mattisson,</w:t>
      </w:r>
      <w:r w:rsidR="00B712F8" w:rsidRPr="006F6581">
        <w:rPr>
          <w:rFonts w:ascii="Arial" w:hAnsi="Arial" w:cs="Arial"/>
        </w:rPr>
        <w:t xml:space="preserve"> </w:t>
      </w:r>
      <w:r w:rsidRPr="006F6581">
        <w:rPr>
          <w:rFonts w:ascii="Arial" w:hAnsi="Arial" w:cs="Arial"/>
        </w:rPr>
        <w:t>Leif</w:t>
      </w:r>
      <w:r w:rsidR="00B712F8" w:rsidRPr="006F6581">
        <w:rPr>
          <w:rFonts w:ascii="Arial" w:hAnsi="Arial" w:cs="Arial" w:hint="eastAsia"/>
        </w:rPr>
        <w:t xml:space="preserve"> (</w:t>
      </w:r>
      <w:r w:rsidRPr="006F6581">
        <w:rPr>
          <w:rFonts w:ascii="Arial" w:hAnsi="Arial" w:cs="Arial"/>
        </w:rPr>
        <w:t>Ericsson</w:t>
      </w:r>
      <w:r w:rsidR="00B712F8" w:rsidRPr="006F6581">
        <w:rPr>
          <w:rFonts w:ascii="Arial" w:hAnsi="Arial" w:cs="Arial" w:hint="eastAsia"/>
        </w:rPr>
        <w:t>)</w:t>
      </w:r>
      <w:r w:rsidR="00B712F8" w:rsidRPr="006F6581">
        <w:rPr>
          <w:rFonts w:ascii="Arial" w:hAnsi="Arial" w:cs="Arial"/>
        </w:rPr>
        <w:t xml:space="preserve"> </w:t>
      </w:r>
    </w:p>
    <w:p w14:paraId="15BDBD95" w14:textId="33D8673A" w:rsidR="007A7809" w:rsidRPr="006F6581" w:rsidRDefault="006F6581" w:rsidP="00B712F8">
      <w:pPr>
        <w:rPr>
          <w:rFonts w:ascii="Arial" w:hAnsi="Arial" w:cs="Arial"/>
        </w:rPr>
      </w:pPr>
      <w:hyperlink r:id="rId11" w:history="1">
        <w:r w:rsidR="007A7809" w:rsidRPr="006F6581">
          <w:rPr>
            <w:rStyle w:val="Hyperlink"/>
            <w:rFonts w:ascii="Arial" w:hAnsi="Arial" w:cs="Arial"/>
          </w:rPr>
          <w:t>leif.mattisson@ericsson.com</w:t>
        </w:r>
      </w:hyperlink>
      <w:r w:rsidR="007A7809" w:rsidRPr="006F6581">
        <w:rPr>
          <w:rFonts w:ascii="Arial" w:hAnsi="Arial" w:cs="Arial"/>
        </w:rPr>
        <w:t xml:space="preserve"> </w:t>
      </w:r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lastRenderedPageBreak/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if.mattisso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625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3985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2000-02-29T06:01:00Z</cp:lastPrinted>
  <dcterms:created xsi:type="dcterms:W3CDTF">2021-08-26T05:01:00Z</dcterms:created>
  <dcterms:modified xsi:type="dcterms:W3CDTF">2021-08-26T05:01:00Z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